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66BB" w14:textId="77777777" w:rsidR="0082513E" w:rsidRDefault="0009628B">
      <w:pPr>
        <w:spacing w:line="438" w:lineRule="exact"/>
        <w:ind w:left="1186" w:right="832"/>
        <w:jc w:val="center"/>
        <w:rPr>
          <w:b/>
          <w:sz w:val="36"/>
        </w:rPr>
      </w:pPr>
      <w:r>
        <w:rPr>
          <w:b/>
          <w:sz w:val="36"/>
        </w:rPr>
        <w:t>VZOROVÝ FORMULÁR ODSTÚPENIA OD ZMLUVY</w:t>
      </w:r>
    </w:p>
    <w:p w14:paraId="377D03CD" w14:textId="77777777" w:rsidR="0082513E" w:rsidRDefault="0009628B">
      <w:pPr>
        <w:pStyle w:val="Szvegtrzs"/>
        <w:spacing w:before="66"/>
        <w:ind w:left="1186" w:right="826"/>
        <w:jc w:val="center"/>
      </w:pPr>
      <w:r>
        <w:t>(vyplňte a zašlite tento formulár len v prípade, že si želáte odstúpiť od zmluvy)</w:t>
      </w:r>
    </w:p>
    <w:p w14:paraId="5207B0A7" w14:textId="77777777" w:rsidR="0082513E" w:rsidRDefault="0082513E">
      <w:pPr>
        <w:pStyle w:val="Szvegtrzs"/>
      </w:pPr>
    </w:p>
    <w:p w14:paraId="0C10E710" w14:textId="77777777" w:rsidR="0082513E" w:rsidRDefault="0082513E">
      <w:pPr>
        <w:pStyle w:val="Szvegtrzs"/>
      </w:pPr>
    </w:p>
    <w:p w14:paraId="7F7D15F8" w14:textId="77777777" w:rsidR="0082513E" w:rsidRDefault="0082513E">
      <w:pPr>
        <w:pStyle w:val="Szvegtrzs"/>
        <w:spacing w:before="4"/>
        <w:rPr>
          <w:sz w:val="17"/>
        </w:rPr>
      </w:pPr>
    </w:p>
    <w:p w14:paraId="7CC0BE08" w14:textId="77777777" w:rsidR="0082513E" w:rsidRDefault="0009628B">
      <w:pPr>
        <w:pStyle w:val="Cmsor1"/>
      </w:pPr>
      <w:r>
        <w:t>Kupujúci – spotrebiteľ:</w:t>
      </w:r>
    </w:p>
    <w:p w14:paraId="09472B53" w14:textId="77777777" w:rsidR="0082513E" w:rsidRDefault="0082513E">
      <w:pPr>
        <w:pStyle w:val="Szvegtrzs"/>
        <w:spacing w:before="6"/>
        <w:rPr>
          <w:b/>
          <w:sz w:val="19"/>
        </w:rPr>
      </w:pPr>
    </w:p>
    <w:p w14:paraId="0A55D0B8" w14:textId="77777777" w:rsidR="0082513E" w:rsidRDefault="0009628B">
      <w:pPr>
        <w:pStyle w:val="Szvegtrzs"/>
        <w:ind w:left="116"/>
        <w:jc w:val="both"/>
      </w:pPr>
      <w:r>
        <w:t>Meno a priezvisko, titul:............................................................................................................................</w:t>
      </w:r>
    </w:p>
    <w:p w14:paraId="1934D3D9" w14:textId="77777777" w:rsidR="0082513E" w:rsidRDefault="0009628B">
      <w:pPr>
        <w:pStyle w:val="Szvegtrzs"/>
        <w:spacing w:before="161"/>
        <w:ind w:left="116"/>
        <w:jc w:val="both"/>
      </w:pPr>
      <w:r>
        <w:t>Adresa bydliska:........................................................................................................................................</w:t>
      </w:r>
    </w:p>
    <w:p w14:paraId="1AAFFDBB" w14:textId="77777777" w:rsidR="0082513E" w:rsidRDefault="0009628B">
      <w:pPr>
        <w:pStyle w:val="Szvegtrzs"/>
        <w:spacing w:before="159"/>
        <w:ind w:left="116"/>
        <w:jc w:val="both"/>
      </w:pPr>
      <w:r>
        <w:rPr>
          <w:spacing w:val="-1"/>
        </w:rPr>
        <w:t xml:space="preserve">Telefón: 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14:paraId="6CA5B6DD" w14:textId="77777777" w:rsidR="0082513E" w:rsidRDefault="0009628B">
      <w:pPr>
        <w:pStyle w:val="Szvegtrzs"/>
        <w:spacing w:before="161"/>
        <w:ind w:left="116"/>
        <w:jc w:val="both"/>
      </w:pPr>
      <w:r>
        <w:rPr>
          <w:spacing w:val="-1"/>
        </w:rPr>
        <w:t xml:space="preserve">E-mail: </w:t>
      </w:r>
      <w:r>
        <w:rPr>
          <w:spacing w:val="3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</w:t>
      </w:r>
    </w:p>
    <w:p w14:paraId="2C652483" w14:textId="77777777" w:rsidR="0082513E" w:rsidRDefault="0082513E">
      <w:pPr>
        <w:pStyle w:val="Szvegtrzs"/>
      </w:pPr>
    </w:p>
    <w:p w14:paraId="3F36828B" w14:textId="77777777" w:rsidR="0082513E" w:rsidRDefault="0082513E">
      <w:pPr>
        <w:pStyle w:val="Szvegtrzs"/>
      </w:pPr>
    </w:p>
    <w:p w14:paraId="293AD6E1" w14:textId="77777777" w:rsidR="0082513E" w:rsidRDefault="0009628B">
      <w:pPr>
        <w:spacing w:before="141"/>
        <w:ind w:left="832" w:right="832"/>
        <w:jc w:val="center"/>
        <w:rPr>
          <w:b/>
          <w:sz w:val="28"/>
        </w:rPr>
      </w:pPr>
      <w:r>
        <w:rPr>
          <w:b/>
          <w:sz w:val="28"/>
        </w:rPr>
        <w:t>Odstupuje od zmluvy uzavretej s</w:t>
      </w:r>
    </w:p>
    <w:p w14:paraId="51523B0C" w14:textId="3DE5104A" w:rsidR="0082513E" w:rsidRDefault="0009628B" w:rsidP="00FE29E9">
      <w:pPr>
        <w:pStyle w:val="Szvegtrzs"/>
        <w:spacing w:before="166" w:line="278" w:lineRule="auto"/>
        <w:ind w:left="116" w:right="114"/>
        <w:jc w:val="both"/>
      </w:pPr>
      <w:r>
        <w:rPr>
          <w:b/>
        </w:rPr>
        <w:t xml:space="preserve">predávajúcim:     </w:t>
      </w:r>
      <w:r w:rsidR="00FE29E9">
        <w:t>Zoltán Hodossy – Pompomtoys, Okresný úrad Dunajská Streda</w:t>
      </w:r>
      <w:r w:rsidR="00FE29E9">
        <w:br/>
      </w:r>
      <w:r w:rsidR="00FE29E9">
        <w:t>Číslo živnostenského registra: 201-12304, miesto podnikania: Kukučínova ulica 1214/1, 929 01</w:t>
      </w:r>
      <w:r w:rsidR="00FE29E9">
        <w:br/>
      </w:r>
      <w:r w:rsidR="00FE29E9">
        <w:t>Dunajská Streda, SR, IČO: 35281821, DIČ: 1020133246, IČ DPH: SK1020133246.</w:t>
      </w:r>
    </w:p>
    <w:p w14:paraId="5AB015DF" w14:textId="77777777" w:rsidR="0082513E" w:rsidRDefault="0009628B">
      <w:pPr>
        <w:pStyle w:val="Cmsor1"/>
        <w:spacing w:before="134"/>
      </w:pPr>
      <w:r>
        <w:rPr>
          <w:spacing w:val="-1"/>
        </w:rPr>
        <w:t>Číslo</w:t>
      </w:r>
      <w:r>
        <w:rPr>
          <w:spacing w:val="-21"/>
        </w:rPr>
        <w:t xml:space="preserve"> </w:t>
      </w:r>
      <w:r>
        <w:rPr>
          <w:spacing w:val="-1"/>
        </w:rPr>
        <w:t>pokladničného</w:t>
      </w:r>
      <w:r>
        <w:rPr>
          <w:spacing w:val="-21"/>
        </w:rPr>
        <w:t xml:space="preserve"> </w:t>
      </w:r>
      <w:r>
        <w:rPr>
          <w:spacing w:val="-1"/>
        </w:rPr>
        <w:t>faktúry</w:t>
      </w:r>
      <w:r>
        <w:rPr>
          <w:spacing w:val="-20"/>
        </w:rPr>
        <w:t xml:space="preserve"> </w:t>
      </w:r>
      <w:r>
        <w:t>..............................................................................................................</w:t>
      </w:r>
    </w:p>
    <w:p w14:paraId="3043F609" w14:textId="77777777" w:rsidR="0082513E" w:rsidRDefault="0009628B">
      <w:pPr>
        <w:spacing w:before="158"/>
        <w:ind w:left="116"/>
        <w:jc w:val="both"/>
        <w:rPr>
          <w:b/>
        </w:rPr>
      </w:pPr>
      <w:r>
        <w:rPr>
          <w:b/>
          <w:spacing w:val="-1"/>
        </w:rPr>
        <w:t>Číslo  objednávky: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..............................................................................................................................</w:t>
      </w:r>
    </w:p>
    <w:p w14:paraId="3A4291EF" w14:textId="77777777" w:rsidR="0082513E" w:rsidRDefault="0009628B">
      <w:pPr>
        <w:spacing w:before="161"/>
        <w:ind w:left="116"/>
        <w:jc w:val="both"/>
        <w:rPr>
          <w:b/>
        </w:rPr>
      </w:pPr>
      <w:r>
        <w:rPr>
          <w:b/>
          <w:spacing w:val="-1"/>
        </w:rPr>
        <w:t>Dátum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predaja:..................................................................................................................................</w:t>
      </w:r>
    </w:p>
    <w:p w14:paraId="26E54F6C" w14:textId="77777777" w:rsidR="0082513E" w:rsidRDefault="0009628B">
      <w:pPr>
        <w:spacing w:before="164"/>
        <w:ind w:left="116"/>
        <w:jc w:val="both"/>
        <w:rPr>
          <w:b/>
        </w:rPr>
      </w:pPr>
      <w:r>
        <w:rPr>
          <w:b/>
        </w:rPr>
        <w:t>Dôvod vrátenia tovaru (nepovinné):</w:t>
      </w:r>
    </w:p>
    <w:p w14:paraId="4624B4A8" w14:textId="60FB7075" w:rsidR="0082513E" w:rsidRDefault="00B465D4">
      <w:pPr>
        <w:pStyle w:val="Szvegtrzs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A89E5" wp14:editId="5D069227">
                <wp:simplePos x="0" y="0"/>
                <wp:positionH relativeFrom="page">
                  <wp:posOffset>2847975</wp:posOffset>
                </wp:positionH>
                <wp:positionV relativeFrom="paragraph">
                  <wp:posOffset>172720</wp:posOffset>
                </wp:positionV>
                <wp:extent cx="114300" cy="1238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682A3" id="Rectangle 3" o:spid="_x0000_s1026" style="position:absolute;margin-left:224.25pt;margin-top:13.6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FE088B" wp14:editId="29163509">
                <wp:simplePos x="0" y="0"/>
                <wp:positionH relativeFrom="page">
                  <wp:posOffset>4676775</wp:posOffset>
                </wp:positionH>
                <wp:positionV relativeFrom="paragraph">
                  <wp:posOffset>172720</wp:posOffset>
                </wp:positionV>
                <wp:extent cx="114300" cy="123825"/>
                <wp:effectExtent l="0" t="0" r="19050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C2EC0" id="Rectangle 4" o:spid="_x0000_s1026" style="position:absolute;margin-left:368.25pt;margin-top:13.6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" filled="f">
                <w10:wrap anchorx="page"/>
              </v:rect>
            </w:pict>
          </mc:Fallback>
        </mc:AlternateContent>
      </w:r>
    </w:p>
    <w:p w14:paraId="09336362" w14:textId="77777777" w:rsidR="0082513E" w:rsidRDefault="0082513E">
      <w:pPr>
        <w:rPr>
          <w:sz w:val="15"/>
        </w:rPr>
        <w:sectPr w:rsidR="0082513E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p w14:paraId="13784B9F" w14:textId="69511CB3" w:rsidR="0082513E" w:rsidRDefault="003E5F66">
      <w:pPr>
        <w:pStyle w:val="Szvegtrzs"/>
        <w:spacing w:before="56"/>
        <w:ind w:left="8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6801F" wp14:editId="396B6D69">
                <wp:simplePos x="0" y="0"/>
                <wp:positionH relativeFrom="page">
                  <wp:posOffset>1046480</wp:posOffset>
                </wp:positionH>
                <wp:positionV relativeFrom="paragraph">
                  <wp:posOffset>65405</wp:posOffset>
                </wp:positionV>
                <wp:extent cx="114300" cy="12382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2417E" id="Rectangle 5" o:spid="_x0000_s1026" style="position:absolute;margin-left:82.4pt;margin-top:5.1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" filled="f">
                <w10:wrap anchorx="page"/>
              </v:rect>
            </w:pict>
          </mc:Fallback>
        </mc:AlternateContent>
      </w:r>
      <w:r w:rsidR="0009628B">
        <w:t>Tovar je nefunkčný</w:t>
      </w:r>
    </w:p>
    <w:p w14:paraId="08F9BBE7" w14:textId="77777777" w:rsidR="0082513E" w:rsidRDefault="0009628B">
      <w:pPr>
        <w:pStyle w:val="Szvegtrzs"/>
        <w:spacing w:before="56"/>
        <w:ind w:left="824"/>
      </w:pPr>
      <w:r>
        <w:br w:type="column"/>
      </w:r>
      <w:r>
        <w:t>Tovar mi nevyhovuje</w:t>
      </w:r>
    </w:p>
    <w:p w14:paraId="6FAA35AD" w14:textId="3A527ECB" w:rsidR="0082513E" w:rsidRDefault="0009628B">
      <w:pPr>
        <w:pStyle w:val="Szvegtrzs"/>
        <w:spacing w:before="56"/>
        <w:ind w:left="824"/>
      </w:pPr>
      <w:r>
        <w:br w:type="column"/>
      </w:r>
      <w:r>
        <w:t>Našiel/našla som lacnejší</w:t>
      </w:r>
    </w:p>
    <w:p w14:paraId="6FDA26DB" w14:textId="77777777" w:rsidR="0082513E" w:rsidRDefault="0082513E">
      <w:pPr>
        <w:sectPr w:rsidR="0082513E">
          <w:type w:val="continuous"/>
          <w:pgSz w:w="11910" w:h="16840"/>
          <w:pgMar w:top="1400" w:right="1300" w:bottom="280" w:left="1300" w:header="708" w:footer="708" w:gutter="0"/>
          <w:cols w:num="3" w:space="708" w:equalWidth="0">
            <w:col w:w="2563" w:space="270"/>
            <w:col w:w="2729" w:space="103"/>
            <w:col w:w="3645"/>
          </w:cols>
        </w:sectPr>
      </w:pPr>
    </w:p>
    <w:p w14:paraId="1F1186E3" w14:textId="77777777" w:rsidR="0082513E" w:rsidRDefault="0082513E">
      <w:pPr>
        <w:pStyle w:val="Szvegtrzs"/>
        <w:spacing w:before="1"/>
        <w:rPr>
          <w:sz w:val="15"/>
        </w:rPr>
      </w:pPr>
    </w:p>
    <w:p w14:paraId="7E707885" w14:textId="0D1D2986" w:rsidR="0082513E" w:rsidRDefault="003E5F66">
      <w:pPr>
        <w:pStyle w:val="Szvegtrzs"/>
        <w:spacing w:before="56"/>
        <w:ind w:left="8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0861" wp14:editId="63046CE3">
                <wp:simplePos x="0" y="0"/>
                <wp:positionH relativeFrom="page">
                  <wp:posOffset>1046480</wp:posOffset>
                </wp:positionH>
                <wp:positionV relativeFrom="paragraph">
                  <wp:posOffset>59055</wp:posOffset>
                </wp:positionV>
                <wp:extent cx="114300" cy="1238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C5653" id="Rectangle 2" o:spid="_x0000_s1026" style="position:absolute;margin-left:82.4pt;margin-top:4.6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" filled="f">
                <w10:wrap anchorx="page"/>
              </v:rect>
            </w:pict>
          </mc:Fallback>
        </mc:AlternateContent>
      </w:r>
      <w:r w:rsidR="0009628B">
        <w:t>iný dôvod: ....................................................................................................................................</w:t>
      </w:r>
    </w:p>
    <w:p w14:paraId="3BCC8027" w14:textId="77777777" w:rsidR="0082513E" w:rsidRDefault="0082513E">
      <w:pPr>
        <w:pStyle w:val="Szvegtrzs"/>
        <w:spacing w:before="9"/>
        <w:rPr>
          <w:sz w:val="19"/>
        </w:rPr>
      </w:pPr>
    </w:p>
    <w:p w14:paraId="2F5D1922" w14:textId="77777777" w:rsidR="0082513E" w:rsidRDefault="0009628B">
      <w:pPr>
        <w:pStyle w:val="Cmsor1"/>
        <w:jc w:val="left"/>
      </w:pPr>
      <w:r>
        <w:t>Kúpna cena má byť vrátená:</w:t>
      </w:r>
    </w:p>
    <w:p w14:paraId="2199F356" w14:textId="77777777" w:rsidR="0082513E" w:rsidRDefault="0082513E">
      <w:pPr>
        <w:pStyle w:val="Szvegtrzs"/>
        <w:spacing w:before="8"/>
        <w:rPr>
          <w:b/>
          <w:sz w:val="19"/>
        </w:rPr>
      </w:pPr>
    </w:p>
    <w:p w14:paraId="2A18F6BF" w14:textId="77777777" w:rsidR="0082513E" w:rsidRDefault="0009628B">
      <w:pPr>
        <w:pStyle w:val="Szvegtrzs"/>
        <w:ind w:left="116"/>
      </w:pPr>
      <w:r>
        <w:t>bezhotovostným prevodom na bankový účet: IBAN .............................................................................</w:t>
      </w:r>
    </w:p>
    <w:p w14:paraId="1ABEC253" w14:textId="77777777" w:rsidR="0082513E" w:rsidRDefault="0082513E">
      <w:pPr>
        <w:pStyle w:val="Szvegtrzs"/>
      </w:pPr>
    </w:p>
    <w:p w14:paraId="2331A1D3" w14:textId="77777777" w:rsidR="0082513E" w:rsidRDefault="0082513E">
      <w:pPr>
        <w:pStyle w:val="Szvegtrzs"/>
      </w:pPr>
    </w:p>
    <w:p w14:paraId="4219F3EB" w14:textId="77777777" w:rsidR="0082513E" w:rsidRDefault="0082513E">
      <w:pPr>
        <w:pStyle w:val="Szvegtrzs"/>
      </w:pPr>
    </w:p>
    <w:p w14:paraId="78AF5728" w14:textId="77777777" w:rsidR="0082513E" w:rsidRDefault="0082513E">
      <w:pPr>
        <w:pStyle w:val="Szvegtrzs"/>
      </w:pPr>
    </w:p>
    <w:p w14:paraId="79AFA319" w14:textId="77777777" w:rsidR="0082513E" w:rsidRDefault="0009628B">
      <w:pPr>
        <w:pStyle w:val="Szvegtrzs"/>
        <w:spacing w:before="184"/>
        <w:ind w:left="828" w:right="832"/>
        <w:jc w:val="center"/>
      </w:pPr>
      <w:r>
        <w:t>....................................................................</w:t>
      </w:r>
    </w:p>
    <w:p w14:paraId="6210E2CD" w14:textId="77777777" w:rsidR="0082513E" w:rsidRDefault="0082513E">
      <w:pPr>
        <w:pStyle w:val="Szvegtrzs"/>
        <w:spacing w:before="8"/>
        <w:rPr>
          <w:sz w:val="19"/>
        </w:rPr>
      </w:pPr>
    </w:p>
    <w:p w14:paraId="3CD9C1E4" w14:textId="77777777" w:rsidR="0082513E" w:rsidRDefault="0009628B">
      <w:pPr>
        <w:pStyle w:val="Szvegtrzs"/>
        <w:spacing w:before="1"/>
        <w:ind w:left="832" w:right="832"/>
        <w:jc w:val="center"/>
      </w:pPr>
      <w:r>
        <w:t>Dátum a podpis kupujúceho -</w:t>
      </w:r>
      <w:r>
        <w:rPr>
          <w:spacing w:val="-9"/>
        </w:rPr>
        <w:t xml:space="preserve"> </w:t>
      </w:r>
      <w:r>
        <w:t>spotrebiteľa</w:t>
      </w:r>
    </w:p>
    <w:p w14:paraId="08F0257E" w14:textId="77777777" w:rsidR="0082513E" w:rsidRDefault="0082513E">
      <w:pPr>
        <w:pStyle w:val="Szvegtrzs"/>
        <w:spacing w:before="7"/>
        <w:rPr>
          <w:sz w:val="19"/>
        </w:rPr>
      </w:pPr>
    </w:p>
    <w:p w14:paraId="7DCEFDC6" w14:textId="77777777" w:rsidR="00FE29E9" w:rsidRPr="00FE29E9" w:rsidRDefault="00FE29E9" w:rsidP="00FE29E9">
      <w:pPr>
        <w:spacing w:before="1" w:line="276" w:lineRule="auto"/>
        <w:ind w:left="116" w:right="112"/>
        <w:jc w:val="both"/>
        <w:rPr>
          <w:sz w:val="18"/>
        </w:rPr>
      </w:pPr>
      <w:r w:rsidRPr="00FE29E9">
        <w:rPr>
          <w:sz w:val="18"/>
        </w:rPr>
        <w:t>Po odstúpení od zmluvy Vám vrátime všetky platby, ktoré ste uhradili v súvislosti s uzavretím zmluvy, najmä kúpnu cenu</w:t>
      </w:r>
    </w:p>
    <w:p w14:paraId="08EA9E0D" w14:textId="77777777" w:rsidR="00FE29E9" w:rsidRPr="00FE29E9" w:rsidRDefault="00FE29E9" w:rsidP="00FE29E9">
      <w:pPr>
        <w:spacing w:before="1" w:line="276" w:lineRule="auto"/>
        <w:ind w:left="116" w:right="112"/>
        <w:jc w:val="both"/>
        <w:rPr>
          <w:sz w:val="18"/>
        </w:rPr>
      </w:pPr>
      <w:r w:rsidRPr="00FE29E9">
        <w:rPr>
          <w:sz w:val="18"/>
        </w:rPr>
        <w:t>vrátane nákladov na doručenie tovaru k Vám. To sa nevzťahuje na dodatočné náklady, ak ste si zvolili iný druh doručenia,</w:t>
      </w:r>
    </w:p>
    <w:p w14:paraId="2BBE1BC9" w14:textId="77777777" w:rsidR="00FE29E9" w:rsidRPr="00FE29E9" w:rsidRDefault="00FE29E9" w:rsidP="00FE29E9">
      <w:pPr>
        <w:spacing w:before="1" w:line="276" w:lineRule="auto"/>
        <w:ind w:left="116" w:right="112"/>
        <w:jc w:val="both"/>
        <w:rPr>
          <w:sz w:val="18"/>
        </w:rPr>
      </w:pPr>
      <w:r w:rsidRPr="00FE29E9">
        <w:rPr>
          <w:sz w:val="18"/>
        </w:rPr>
        <w:t>ako je najlacnejší bežný spôsob doručenia, ktorý ponúkame. Platby Vám budú vrátené bez zbytočného odkladu, najneskôr</w:t>
      </w:r>
    </w:p>
    <w:p w14:paraId="373CB74D" w14:textId="77777777" w:rsidR="00FE29E9" w:rsidRPr="00FE29E9" w:rsidRDefault="00FE29E9" w:rsidP="00FE29E9">
      <w:pPr>
        <w:spacing w:before="1" w:line="276" w:lineRule="auto"/>
        <w:ind w:left="116" w:right="112"/>
        <w:jc w:val="both"/>
        <w:rPr>
          <w:sz w:val="18"/>
        </w:rPr>
      </w:pPr>
      <w:r w:rsidRPr="00FE29E9">
        <w:rPr>
          <w:sz w:val="18"/>
        </w:rPr>
        <w:t>do 14 dní odo dňa, keď nám bude doručené Vaše oznámenie o odstúpení od tejto zmluvy. Ich úhrada bude uskutočnená</w:t>
      </w:r>
    </w:p>
    <w:p w14:paraId="2F50D12D" w14:textId="77777777" w:rsidR="00FE29E9" w:rsidRPr="00FE29E9" w:rsidRDefault="00FE29E9" w:rsidP="00FE29E9">
      <w:pPr>
        <w:spacing w:before="1" w:line="276" w:lineRule="auto"/>
        <w:ind w:left="116" w:right="112"/>
        <w:jc w:val="both"/>
        <w:rPr>
          <w:sz w:val="18"/>
        </w:rPr>
      </w:pPr>
      <w:r w:rsidRPr="00FE29E9">
        <w:rPr>
          <w:sz w:val="18"/>
        </w:rPr>
        <w:t>prevodom finančných prostriedkov na bankový účet uvedený v tomto odstúpení od zmluvy, a to bez účtovania akýchkoľvek</w:t>
      </w:r>
    </w:p>
    <w:p w14:paraId="01140E52" w14:textId="77777777" w:rsidR="00FE29E9" w:rsidRDefault="00FE29E9" w:rsidP="00FE29E9">
      <w:pPr>
        <w:spacing w:before="1" w:line="276" w:lineRule="auto"/>
        <w:ind w:left="116" w:right="112"/>
        <w:jc w:val="both"/>
        <w:rPr>
          <w:sz w:val="18"/>
        </w:rPr>
      </w:pPr>
      <w:r w:rsidRPr="00FE29E9">
        <w:rPr>
          <w:sz w:val="18"/>
        </w:rPr>
        <w:t>ďalších poplatkov.</w:t>
      </w:r>
    </w:p>
    <w:p w14:paraId="4377563C" w14:textId="77777777" w:rsidR="00FE29E9" w:rsidRDefault="00FE29E9" w:rsidP="00FE29E9">
      <w:pPr>
        <w:spacing w:before="1" w:line="276" w:lineRule="auto"/>
        <w:ind w:left="116" w:right="112"/>
        <w:jc w:val="both"/>
        <w:rPr>
          <w:sz w:val="18"/>
        </w:rPr>
      </w:pPr>
    </w:p>
    <w:p w14:paraId="17F3C617" w14:textId="79761E5A" w:rsidR="00FE29E9" w:rsidRPr="00FE29E9" w:rsidRDefault="00FE29E9" w:rsidP="00FE29E9">
      <w:pPr>
        <w:spacing w:before="1" w:line="276" w:lineRule="auto"/>
        <w:ind w:left="116" w:right="112"/>
        <w:jc w:val="both"/>
        <w:rPr>
          <w:sz w:val="18"/>
        </w:rPr>
      </w:pPr>
      <w:r w:rsidRPr="00FE29E9">
        <w:rPr>
          <w:sz w:val="18"/>
        </w:rPr>
        <w:t>Platba za zakúpený tovar Vám bude uhradená až po doručení vráteného tovaru späť na našu adresu alebo po predložení</w:t>
      </w:r>
    </w:p>
    <w:p w14:paraId="09507649" w14:textId="7E0310C1" w:rsidR="0082513E" w:rsidRDefault="00FE29E9" w:rsidP="00FE29E9">
      <w:pPr>
        <w:spacing w:before="1" w:line="276" w:lineRule="auto"/>
        <w:ind w:left="116" w:right="112"/>
        <w:jc w:val="both"/>
        <w:rPr>
          <w:sz w:val="18"/>
        </w:rPr>
      </w:pPr>
      <w:r w:rsidRPr="00FE29E9">
        <w:rPr>
          <w:sz w:val="18"/>
        </w:rPr>
        <w:t>dokladu preukazujúceho zaslanie tovaru späť podľa toho, čo nastane skôr.</w:t>
      </w:r>
    </w:p>
    <w:sectPr w:rsidR="0082513E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3E"/>
    <w:rsid w:val="0009628B"/>
    <w:rsid w:val="00374753"/>
    <w:rsid w:val="003E5F66"/>
    <w:rsid w:val="007C2493"/>
    <w:rsid w:val="0082513E"/>
    <w:rsid w:val="00932C89"/>
    <w:rsid w:val="00966BD3"/>
    <w:rsid w:val="00B465D4"/>
    <w:rsid w:val="00BD368B"/>
    <w:rsid w:val="00F02FE3"/>
    <w:rsid w:val="00F72E39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59A0"/>
  <w15:docId w15:val="{64E14E5A-27AA-4B61-8A8F-B0B51F70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sk-SK" w:eastAsia="sk-SK" w:bidi="sk-SK"/>
    </w:rPr>
  </w:style>
  <w:style w:type="paragraph" w:styleId="Cmsor1">
    <w:name w:val="heading 1"/>
    <w:basedOn w:val="Norml"/>
    <w:uiPriority w:val="9"/>
    <w:qFormat/>
    <w:pPr>
      <w:ind w:left="116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Mandák László</dc:creator>
  <cp:lastModifiedBy>Ladislav Mandák</cp:lastModifiedBy>
  <cp:revision>2</cp:revision>
  <dcterms:created xsi:type="dcterms:W3CDTF">2024-11-06T15:54:00Z</dcterms:created>
  <dcterms:modified xsi:type="dcterms:W3CDTF">2024-11-06T15:54:00Z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2020-03-09T00:00:00Z</vt:filetime>
  </property>
</Properties>
</file>